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AB9" w:rsidRDefault="004B1CD0" w:rsidP="00874AB9">
      <w:pPr>
        <w:shd w:val="clear" w:color="auto" w:fill="FFFFFF"/>
        <w:spacing w:after="720" w:line="240" w:lineRule="auto"/>
        <w:jc w:val="center"/>
        <w:outlineLvl w:val="0"/>
        <w:rPr>
          <w:rFonts w:ascii="Arial" w:hAnsi="Arial" w:cs="Arial"/>
          <w:color w:val="FFFFFF"/>
        </w:rPr>
      </w:pPr>
      <w:r w:rsidRPr="004B1CD0">
        <w:rPr>
          <w:rFonts w:ascii="Arial" w:hAnsi="Arial" w:cs="Arial"/>
          <w:b/>
          <w:bCs/>
          <w:color w:val="000000" w:themeColor="text1"/>
          <w:kern w:val="36"/>
          <w:sz w:val="24"/>
          <w:szCs w:val="24"/>
        </w:rPr>
        <w:t>Олимпиады Сибирского государственного университета науки и технологий им. М.Ф. Решетнева</w:t>
      </w:r>
      <w:r>
        <w:rPr>
          <w:rStyle w:val="olym-fav-imgbtm"/>
          <w:rFonts w:ascii="Arial" w:hAnsi="Arial" w:cs="Arial"/>
          <w:color w:val="FFFFFF"/>
        </w:rPr>
        <w:t>8</w:t>
      </w:r>
      <w:r w:rsidR="00874AB9">
        <w:rPr>
          <w:rStyle w:val="olym-fav-imgbtm"/>
          <w:rFonts w:ascii="Arial" w:hAnsi="Arial" w:cs="Arial"/>
          <w:color w:val="FFFFFF"/>
        </w:rPr>
        <w:t xml:space="preserve">                                                                                        </w:t>
      </w:r>
      <w:hyperlink r:id="rId6" w:history="1"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 xml:space="preserve">Региональная олимпиада для школьников </w:t>
        </w:r>
        <w:r w:rsidR="00CC1392" w:rsidRPr="007D69D1">
          <w:rPr>
            <w:rFonts w:ascii="Open Sans" w:eastAsiaTheme="majorEastAsia" w:hAnsi="Open Sans"/>
            <w:b/>
            <w:color w:val="006CB5"/>
            <w:sz w:val="24"/>
            <w:szCs w:val="24"/>
          </w:rPr>
          <w:t xml:space="preserve">10-11 классов </w:t>
        </w:r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>и СПО «Прикладная информатика в экономике»</w:t>
        </w:r>
      </w:hyperlink>
    </w:p>
    <w:p w:rsidR="00CC1392" w:rsidRPr="00874AB9" w:rsidRDefault="00CC1392" w:rsidP="00874AB9">
      <w:pPr>
        <w:shd w:val="clear" w:color="auto" w:fill="FFFFFF"/>
        <w:spacing w:after="720" w:line="240" w:lineRule="auto"/>
        <w:outlineLvl w:val="0"/>
        <w:rPr>
          <w:rFonts w:ascii="Arial" w:hAnsi="Arial" w:cs="Arial"/>
          <w:color w:val="FFFFFF"/>
        </w:rPr>
      </w:pPr>
      <w:r w:rsidRPr="00770F4E">
        <w:rPr>
          <w:rFonts w:ascii="Open Sans" w:hAnsi="Open Sans"/>
          <w:b/>
          <w:bCs/>
          <w:i/>
          <w:iCs/>
          <w:color w:val="333333"/>
          <w:sz w:val="24"/>
          <w:szCs w:val="24"/>
        </w:rPr>
        <w:t>Целью</w:t>
      </w:r>
      <w:r w:rsidRPr="00770F4E">
        <w:rPr>
          <w:rFonts w:ascii="Open Sans" w:hAnsi="Open Sans"/>
          <w:color w:val="333333"/>
          <w:sz w:val="24"/>
          <w:szCs w:val="24"/>
        </w:rPr>
        <w:t> олимпиады является выявление талантливых и одаренных школьников  и студентов СПО Красноярского края в области информационных технологий, ознакомление с перспективными направлениями развития информационно-коммуникационных технологий.</w:t>
      </w:r>
      <w:r w:rsidRPr="00770F4E">
        <w:rPr>
          <w:rFonts w:ascii="Open Sans" w:hAnsi="Open Sans"/>
          <w:color w:val="333333"/>
          <w:sz w:val="24"/>
          <w:szCs w:val="24"/>
        </w:rPr>
        <w:br/>
      </w:r>
      <w:r w:rsidRPr="00770F4E">
        <w:rPr>
          <w:rFonts w:ascii="Open Sans" w:hAnsi="Open Sans"/>
          <w:b/>
          <w:bCs/>
          <w:i/>
          <w:iCs/>
          <w:color w:val="333333"/>
          <w:sz w:val="24"/>
          <w:szCs w:val="24"/>
        </w:rPr>
        <w:t>Порядок и сроки проведения олимпиады</w:t>
      </w:r>
      <w:r w:rsidRPr="00770F4E">
        <w:rPr>
          <w:rFonts w:ascii="Open Sans" w:hAnsi="Open Sans"/>
          <w:color w:val="333333"/>
          <w:sz w:val="24"/>
          <w:szCs w:val="24"/>
        </w:rPr>
        <w:br/>
        <w:t xml:space="preserve">Олимпиада проводится в один этап в индивидуальном дистанционном формате с использованием сервера онлайн-олимпиад </w:t>
      </w:r>
      <w:proofErr w:type="spellStart"/>
      <w:r w:rsidRPr="00770F4E">
        <w:rPr>
          <w:rFonts w:ascii="Open Sans" w:hAnsi="Open Sans"/>
          <w:color w:val="333333"/>
          <w:sz w:val="24"/>
          <w:szCs w:val="24"/>
        </w:rPr>
        <w:t>СибГУ</w:t>
      </w:r>
      <w:proofErr w:type="spellEnd"/>
      <w:r w:rsidRPr="00770F4E">
        <w:rPr>
          <w:rFonts w:ascii="Open Sans" w:hAnsi="Open Sans"/>
          <w:color w:val="333333"/>
          <w:sz w:val="24"/>
          <w:szCs w:val="24"/>
        </w:rPr>
        <w:t xml:space="preserve"> им. М.Ф. </w:t>
      </w:r>
      <w:proofErr w:type="spellStart"/>
      <w:r w:rsidRPr="00770F4E">
        <w:rPr>
          <w:rFonts w:ascii="Open Sans" w:hAnsi="Open Sans"/>
          <w:color w:val="333333"/>
          <w:sz w:val="24"/>
          <w:szCs w:val="24"/>
        </w:rPr>
        <w:t>Решетнева</w:t>
      </w:r>
      <w:proofErr w:type="spellEnd"/>
      <w:r w:rsidRPr="00770F4E">
        <w:rPr>
          <w:rFonts w:ascii="Open Sans" w:hAnsi="Open Sans"/>
          <w:color w:val="333333"/>
          <w:sz w:val="24"/>
          <w:szCs w:val="24"/>
        </w:rPr>
        <w:t xml:space="preserve"> (</w:t>
      </w:r>
      <w:hyperlink r:id="rId7" w:history="1">
        <w:r w:rsidRPr="007D69D1">
          <w:rPr>
            <w:rFonts w:ascii="Open Sans" w:eastAsiaTheme="majorEastAsia" w:hAnsi="Open Sans"/>
            <w:color w:val="006CB5"/>
            <w:sz w:val="24"/>
            <w:szCs w:val="24"/>
          </w:rPr>
          <w:t>https://olymp.sibsau.ru</w:t>
        </w:r>
      </w:hyperlink>
      <w:r w:rsidRPr="00770F4E">
        <w:rPr>
          <w:rFonts w:ascii="Open Sans" w:hAnsi="Open Sans"/>
          <w:color w:val="333333"/>
          <w:sz w:val="24"/>
          <w:szCs w:val="24"/>
        </w:rPr>
        <w:t>). Задания будут доступны для выполнения </w:t>
      </w:r>
      <w:r w:rsidRPr="00770F4E">
        <w:rPr>
          <w:rFonts w:ascii="Open Sans" w:hAnsi="Open Sans"/>
          <w:b/>
          <w:bCs/>
          <w:i/>
          <w:iCs/>
          <w:color w:val="333333"/>
          <w:sz w:val="24"/>
          <w:szCs w:val="24"/>
        </w:rPr>
        <w:t>с 10:00 23.04.2025 до 18:00 24.04.2025 (время местное).</w:t>
      </w:r>
      <w:r w:rsidRPr="00770F4E">
        <w:rPr>
          <w:rFonts w:ascii="Open Sans" w:hAnsi="Open Sans"/>
          <w:color w:val="333333"/>
          <w:sz w:val="24"/>
          <w:szCs w:val="24"/>
        </w:rPr>
        <w:br/>
        <w:t>Победители Олимпиады определяются по максимальному количеству набранных баллов после проверки результатов выполнения заданий членами оргкомитета. Победители Олимпиады награждаются электронными дипломами за I, II и III места, а также получают дополнительные баллы к ЕГЭ при поступлении в Сибирский государственный университет науки и технологи</w:t>
      </w:r>
      <w:r w:rsidR="00874AB9">
        <w:rPr>
          <w:rFonts w:ascii="Open Sans" w:hAnsi="Open Sans"/>
          <w:color w:val="333333"/>
          <w:sz w:val="24"/>
          <w:szCs w:val="24"/>
        </w:rPr>
        <w:t xml:space="preserve">й имени академика М.Ф. </w:t>
      </w:r>
      <w:proofErr w:type="spellStart"/>
      <w:r w:rsidR="00874AB9">
        <w:rPr>
          <w:rFonts w:ascii="Open Sans" w:hAnsi="Open Sans"/>
          <w:color w:val="333333"/>
          <w:sz w:val="24"/>
          <w:szCs w:val="24"/>
        </w:rPr>
        <w:t>Решетнева</w:t>
      </w:r>
      <w:proofErr w:type="spellEnd"/>
    </w:p>
    <w:p w:rsidR="00CC1392" w:rsidRPr="00874AB9" w:rsidRDefault="00874AB9" w:rsidP="00874AB9">
      <w:pPr>
        <w:shd w:val="clear" w:color="auto" w:fill="FFFFFF"/>
        <w:spacing w:before="75" w:after="75" w:line="240" w:lineRule="auto"/>
        <w:ind w:left="75" w:right="75"/>
        <w:jc w:val="left"/>
        <w:outlineLvl w:val="2"/>
        <w:rPr>
          <w:rFonts w:ascii="Open Sans" w:hAnsi="Open Sans"/>
          <w:b/>
          <w:bCs/>
          <w:color w:val="333333"/>
          <w:sz w:val="24"/>
          <w:szCs w:val="24"/>
        </w:rPr>
      </w:pPr>
      <w:hyperlink r:id="rId8" w:history="1"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>Региональная олимпиада школьников</w:t>
        </w:r>
        <w:r w:rsidR="00CC1392" w:rsidRPr="007D69D1">
          <w:rPr>
            <w:rFonts w:ascii="Open Sans" w:eastAsiaTheme="majorEastAsia" w:hAnsi="Open Sans"/>
            <w:b/>
            <w:color w:val="006CB5"/>
            <w:sz w:val="24"/>
            <w:szCs w:val="24"/>
          </w:rPr>
          <w:t xml:space="preserve"> 10-11 классов</w:t>
        </w:r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 xml:space="preserve"> и студентов СПО «</w:t>
        </w:r>
        <w:proofErr w:type="spellStart"/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>TechnoBiz</w:t>
        </w:r>
        <w:proofErr w:type="spellEnd"/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>»</w:t>
        </w:r>
      </w:hyperlink>
    </w:p>
    <w:p w:rsidR="00CC1392" w:rsidRPr="00770F4E" w:rsidRDefault="00874AB9" w:rsidP="00CC1392">
      <w:pPr>
        <w:shd w:val="clear" w:color="auto" w:fill="FFFFFF"/>
        <w:spacing w:before="75" w:after="75" w:line="240" w:lineRule="auto"/>
        <w:ind w:left="75" w:right="75"/>
        <w:jc w:val="left"/>
        <w:outlineLvl w:val="2"/>
        <w:rPr>
          <w:rFonts w:ascii="Open Sans" w:hAnsi="Open Sans"/>
          <w:b/>
          <w:bCs/>
          <w:color w:val="333333"/>
          <w:sz w:val="24"/>
          <w:szCs w:val="24"/>
        </w:rPr>
      </w:pPr>
      <w:hyperlink r:id="rId9" w:history="1"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>Региональная междисциплинарная олимпиада "Теплофизика"</w:t>
        </w:r>
      </w:hyperlink>
    </w:p>
    <w:p w:rsidR="00CC1392" w:rsidRPr="00770F4E" w:rsidRDefault="00CC1392" w:rsidP="00CC1392">
      <w:pPr>
        <w:shd w:val="clear" w:color="auto" w:fill="FFFFFF"/>
        <w:spacing w:after="100" w:afterAutospacing="1" w:line="240" w:lineRule="auto"/>
        <w:jc w:val="left"/>
        <w:rPr>
          <w:rFonts w:ascii="Open Sans" w:hAnsi="Open Sans"/>
          <w:color w:val="333333"/>
          <w:sz w:val="24"/>
          <w:szCs w:val="24"/>
        </w:rPr>
      </w:pPr>
      <w:r w:rsidRPr="00770F4E">
        <w:rPr>
          <w:rFonts w:ascii="Open Sans" w:hAnsi="Open Sans"/>
          <w:b/>
          <w:bCs/>
          <w:color w:val="333333"/>
          <w:sz w:val="24"/>
          <w:szCs w:val="24"/>
        </w:rPr>
        <w:t>Цель мероприятия</w:t>
      </w:r>
      <w:r w:rsidRPr="00770F4E">
        <w:rPr>
          <w:rFonts w:ascii="Open Sans" w:hAnsi="Open Sans"/>
          <w:color w:val="333333"/>
          <w:sz w:val="24"/>
          <w:szCs w:val="24"/>
        </w:rPr>
        <w:t> – повышение престижа инженерной деятельности среди школьников, стимулирование интереса школьников к углубленному изучению технических дисциплин, выявление и привлечения к научно-исследовательской деятельности талантливой молодежи, выявление возможных участников олимпиад межрегионального уровня.</w:t>
      </w:r>
    </w:p>
    <w:p w:rsidR="00CC1392" w:rsidRPr="00770F4E" w:rsidRDefault="00CC1392" w:rsidP="00CC1392">
      <w:pPr>
        <w:shd w:val="clear" w:color="auto" w:fill="FFFFFF"/>
        <w:spacing w:after="100" w:afterAutospacing="1" w:line="240" w:lineRule="auto"/>
        <w:jc w:val="left"/>
        <w:rPr>
          <w:rFonts w:ascii="Open Sans" w:hAnsi="Open Sans"/>
          <w:color w:val="333333"/>
          <w:sz w:val="24"/>
          <w:szCs w:val="24"/>
        </w:rPr>
      </w:pPr>
      <w:r w:rsidRPr="00770F4E">
        <w:rPr>
          <w:rFonts w:ascii="Open Sans" w:hAnsi="Open Sans"/>
          <w:color w:val="333333"/>
          <w:sz w:val="24"/>
          <w:szCs w:val="24"/>
        </w:rPr>
        <w:t xml:space="preserve">К участию в Олимпиаде допускаются </w:t>
      </w:r>
      <w:r w:rsidRPr="00770F4E">
        <w:rPr>
          <w:rFonts w:ascii="Open Sans" w:hAnsi="Open Sans"/>
          <w:b/>
          <w:color w:val="333333"/>
          <w:sz w:val="24"/>
          <w:szCs w:val="24"/>
        </w:rPr>
        <w:t>школьники 9-11 классов</w:t>
      </w:r>
      <w:r w:rsidRPr="00770F4E">
        <w:rPr>
          <w:rFonts w:ascii="Open Sans" w:hAnsi="Open Sans"/>
          <w:color w:val="333333"/>
          <w:sz w:val="24"/>
          <w:szCs w:val="24"/>
        </w:rPr>
        <w:t xml:space="preserve"> Красноярского края. Количество участников неограниченно.</w:t>
      </w:r>
    </w:p>
    <w:p w:rsidR="00CC1392" w:rsidRPr="00770F4E" w:rsidRDefault="00CC1392" w:rsidP="00CC1392">
      <w:pPr>
        <w:shd w:val="clear" w:color="auto" w:fill="FFFFFF"/>
        <w:spacing w:after="100" w:afterAutospacing="1" w:line="240" w:lineRule="auto"/>
        <w:jc w:val="left"/>
        <w:rPr>
          <w:rFonts w:ascii="Open Sans" w:hAnsi="Open Sans"/>
          <w:color w:val="333333"/>
          <w:sz w:val="24"/>
          <w:szCs w:val="24"/>
        </w:rPr>
      </w:pPr>
      <w:r w:rsidRPr="00770F4E">
        <w:rPr>
          <w:rFonts w:ascii="Open Sans" w:hAnsi="Open Sans"/>
          <w:b/>
          <w:bCs/>
          <w:color w:val="333333"/>
          <w:sz w:val="24"/>
          <w:szCs w:val="24"/>
        </w:rPr>
        <w:t>08:00 14.05.2025 до 20:00 18.05.2025 (время местное)</w:t>
      </w:r>
      <w:r w:rsidRPr="00770F4E">
        <w:rPr>
          <w:rFonts w:ascii="Open Sans" w:hAnsi="Open Sans"/>
          <w:color w:val="333333"/>
          <w:sz w:val="24"/>
          <w:szCs w:val="24"/>
        </w:rPr>
        <w:t xml:space="preserve"> каждому участнику необходимо через QR-код пройти регистрации в системе </w:t>
      </w:r>
      <w:proofErr w:type="spellStart"/>
      <w:r w:rsidRPr="00770F4E">
        <w:rPr>
          <w:rFonts w:ascii="Open Sans" w:hAnsi="Open Sans"/>
          <w:color w:val="333333"/>
          <w:sz w:val="24"/>
          <w:szCs w:val="24"/>
        </w:rPr>
        <w:t>Битрикс</w:t>
      </w:r>
      <w:proofErr w:type="spellEnd"/>
      <w:r w:rsidRPr="00770F4E">
        <w:rPr>
          <w:rFonts w:ascii="Open Sans" w:hAnsi="Open Sans"/>
          <w:color w:val="333333"/>
          <w:sz w:val="24"/>
          <w:szCs w:val="24"/>
        </w:rPr>
        <w:t xml:space="preserve">, затем пройти по ссылке https://olymp.sibsau.ru/course/view.php?id=75 (сервер онлайн олимпиад </w:t>
      </w:r>
      <w:proofErr w:type="spellStart"/>
      <w:r w:rsidRPr="00770F4E">
        <w:rPr>
          <w:rFonts w:ascii="Open Sans" w:hAnsi="Open Sans"/>
          <w:color w:val="333333"/>
          <w:sz w:val="24"/>
          <w:szCs w:val="24"/>
        </w:rPr>
        <w:t>СибГУ</w:t>
      </w:r>
      <w:proofErr w:type="spellEnd"/>
      <w:r w:rsidRPr="00770F4E">
        <w:rPr>
          <w:rFonts w:ascii="Open Sans" w:hAnsi="Open Sans"/>
          <w:color w:val="333333"/>
          <w:sz w:val="24"/>
          <w:szCs w:val="24"/>
        </w:rPr>
        <w:t xml:space="preserve"> им. М.Ф. </w:t>
      </w:r>
      <w:proofErr w:type="spellStart"/>
      <w:r w:rsidRPr="00770F4E">
        <w:rPr>
          <w:rFonts w:ascii="Open Sans" w:hAnsi="Open Sans"/>
          <w:color w:val="333333"/>
          <w:sz w:val="24"/>
          <w:szCs w:val="24"/>
        </w:rPr>
        <w:t>Решетнева</w:t>
      </w:r>
      <w:proofErr w:type="spellEnd"/>
      <w:r w:rsidRPr="00770F4E">
        <w:rPr>
          <w:rFonts w:ascii="Open Sans" w:hAnsi="Open Sans"/>
          <w:color w:val="333333"/>
          <w:sz w:val="24"/>
          <w:szCs w:val="24"/>
        </w:rPr>
        <w:t>). Внешние участники Олимпиады для входа должны воспользоваться ФОРМОЙ РЕГИСТРАЦИИ и заполнить личные данные. ЛОГИН и ПАРОЛЬ НЕ ПОТРЕБУЮТСЯ.</w:t>
      </w:r>
    </w:p>
    <w:p w:rsidR="00CC1392" w:rsidRPr="00770F4E" w:rsidRDefault="00CC1392" w:rsidP="00CC1392">
      <w:pPr>
        <w:shd w:val="clear" w:color="auto" w:fill="FFFFFF"/>
        <w:spacing w:after="100" w:afterAutospacing="1" w:line="240" w:lineRule="auto"/>
        <w:jc w:val="left"/>
        <w:rPr>
          <w:rFonts w:ascii="Open Sans" w:hAnsi="Open Sans"/>
          <w:color w:val="333333"/>
          <w:sz w:val="24"/>
          <w:szCs w:val="24"/>
        </w:rPr>
      </w:pPr>
      <w:r w:rsidRPr="00770F4E">
        <w:rPr>
          <w:rFonts w:ascii="Open Sans" w:hAnsi="Open Sans"/>
          <w:b/>
          <w:bCs/>
          <w:color w:val="333333"/>
          <w:sz w:val="24"/>
          <w:szCs w:val="24"/>
        </w:rPr>
        <w:t>Победители Олимпиады</w:t>
      </w:r>
      <w:r w:rsidRPr="00770F4E">
        <w:rPr>
          <w:rFonts w:ascii="Open Sans" w:hAnsi="Open Sans"/>
          <w:color w:val="333333"/>
          <w:sz w:val="24"/>
          <w:szCs w:val="24"/>
        </w:rPr>
        <w:t> определяются по максимальному количеству набранных баллов после проверки работ членами оргкомитета. Присуждаются </w:t>
      </w:r>
      <w:r w:rsidRPr="00770F4E">
        <w:rPr>
          <w:rFonts w:ascii="Open Sans" w:hAnsi="Open Sans"/>
          <w:color w:val="333333"/>
          <w:sz w:val="24"/>
          <w:szCs w:val="24"/>
          <w:lang w:val="en-US"/>
        </w:rPr>
        <w:t>I</w:t>
      </w:r>
      <w:r w:rsidRPr="00770F4E">
        <w:rPr>
          <w:rFonts w:ascii="Open Sans" w:hAnsi="Open Sans"/>
          <w:color w:val="333333"/>
          <w:sz w:val="24"/>
          <w:szCs w:val="24"/>
        </w:rPr>
        <w:t>, </w:t>
      </w:r>
      <w:r w:rsidRPr="00770F4E">
        <w:rPr>
          <w:rFonts w:ascii="Open Sans" w:hAnsi="Open Sans"/>
          <w:color w:val="333333"/>
          <w:sz w:val="24"/>
          <w:szCs w:val="24"/>
          <w:lang w:val="en-US"/>
        </w:rPr>
        <w:t>II</w:t>
      </w:r>
      <w:r w:rsidRPr="00770F4E">
        <w:rPr>
          <w:rFonts w:ascii="Open Sans" w:hAnsi="Open Sans"/>
          <w:color w:val="333333"/>
          <w:sz w:val="24"/>
          <w:szCs w:val="24"/>
        </w:rPr>
        <w:t>, </w:t>
      </w:r>
      <w:r w:rsidRPr="00770F4E">
        <w:rPr>
          <w:rFonts w:ascii="Open Sans" w:hAnsi="Open Sans"/>
          <w:color w:val="333333"/>
          <w:sz w:val="24"/>
          <w:szCs w:val="24"/>
          <w:lang w:val="en-US"/>
        </w:rPr>
        <w:t>III</w:t>
      </w:r>
      <w:r w:rsidRPr="00770F4E">
        <w:rPr>
          <w:rFonts w:ascii="Open Sans" w:hAnsi="Open Sans"/>
          <w:color w:val="333333"/>
          <w:sz w:val="24"/>
          <w:szCs w:val="24"/>
        </w:rPr>
        <w:t> места участникам, набравшим наибольшее количество баллов.</w:t>
      </w:r>
    </w:p>
    <w:p w:rsidR="00CC1392" w:rsidRPr="00770F4E" w:rsidRDefault="00CC1392" w:rsidP="00CC1392">
      <w:pPr>
        <w:shd w:val="clear" w:color="auto" w:fill="FFFFFF"/>
        <w:spacing w:after="100" w:afterAutospacing="1" w:line="240" w:lineRule="auto"/>
        <w:jc w:val="left"/>
        <w:rPr>
          <w:rFonts w:ascii="Open Sans" w:hAnsi="Open Sans"/>
          <w:color w:val="333333"/>
          <w:sz w:val="24"/>
          <w:szCs w:val="24"/>
        </w:rPr>
      </w:pPr>
      <w:r w:rsidRPr="00770F4E">
        <w:rPr>
          <w:rFonts w:ascii="Open Sans" w:hAnsi="Open Sans"/>
          <w:color w:val="333333"/>
          <w:sz w:val="24"/>
          <w:szCs w:val="24"/>
        </w:rPr>
        <w:t>После 31.05.25 г. будут отправлены электронные варианты грамот на указанные адреса участников и организаций.</w:t>
      </w:r>
    </w:p>
    <w:p w:rsidR="00CC1392" w:rsidRPr="00770F4E" w:rsidRDefault="00874AB9" w:rsidP="00CC1392">
      <w:pPr>
        <w:shd w:val="clear" w:color="auto" w:fill="FFFFFF"/>
        <w:spacing w:before="75" w:after="75" w:line="240" w:lineRule="auto"/>
        <w:ind w:left="75" w:right="75"/>
        <w:jc w:val="left"/>
        <w:outlineLvl w:val="2"/>
        <w:rPr>
          <w:rFonts w:ascii="Open Sans" w:hAnsi="Open Sans"/>
          <w:b/>
          <w:bCs/>
          <w:color w:val="333333"/>
          <w:sz w:val="24"/>
          <w:szCs w:val="24"/>
        </w:rPr>
      </w:pPr>
      <w:hyperlink r:id="rId10" w:history="1">
        <w:proofErr w:type="gramStart"/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>Международная</w:t>
        </w:r>
        <w:proofErr w:type="gramEnd"/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 xml:space="preserve"> интернет-олимпиада по английскому языку - 1 уровень</w:t>
        </w:r>
      </w:hyperlink>
    </w:p>
    <w:p w:rsidR="00CC1392" w:rsidRPr="007D69D1" w:rsidRDefault="00874AB9" w:rsidP="00CC1392">
      <w:pPr>
        <w:shd w:val="clear" w:color="auto" w:fill="FFFFFF"/>
        <w:spacing w:before="75" w:after="75" w:line="240" w:lineRule="auto"/>
        <w:ind w:left="75" w:right="75"/>
        <w:jc w:val="left"/>
        <w:outlineLvl w:val="2"/>
        <w:rPr>
          <w:rFonts w:ascii="Open Sans" w:hAnsi="Open Sans"/>
          <w:b/>
          <w:bCs/>
          <w:color w:val="333333"/>
          <w:sz w:val="24"/>
          <w:szCs w:val="24"/>
        </w:rPr>
      </w:pPr>
      <w:hyperlink r:id="rId11" w:history="1">
        <w:proofErr w:type="gramStart"/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>Международная</w:t>
        </w:r>
        <w:proofErr w:type="gramEnd"/>
        <w:r w:rsidR="00CC1392" w:rsidRPr="007D69D1">
          <w:rPr>
            <w:rFonts w:ascii="Open Sans" w:eastAsiaTheme="majorEastAsia" w:hAnsi="Open Sans"/>
            <w:color w:val="006CB5"/>
            <w:sz w:val="24"/>
            <w:szCs w:val="24"/>
          </w:rPr>
          <w:t xml:space="preserve"> интернет-олимпиада по английскому языку - 3 уровень</w:t>
        </w:r>
      </w:hyperlink>
    </w:p>
    <w:p w:rsidR="00874AB9" w:rsidRDefault="00874AB9" w:rsidP="00CC1392">
      <w:pPr>
        <w:pStyle w:val="h-regular-nd"/>
        <w:spacing w:before="0" w:beforeAutospacing="0" w:after="120" w:afterAutospacing="0" w:line="330" w:lineRule="atLeast"/>
        <w:jc w:val="center"/>
        <w:rPr>
          <w:rFonts w:ascii="Arial" w:hAnsi="Arial" w:cs="Arial"/>
          <w:sz w:val="27"/>
          <w:szCs w:val="27"/>
        </w:rPr>
      </w:pPr>
    </w:p>
    <w:p w:rsidR="00874AB9" w:rsidRDefault="00874AB9" w:rsidP="00CC1392">
      <w:pPr>
        <w:pStyle w:val="h-regular-nd"/>
        <w:spacing w:before="0" w:beforeAutospacing="0" w:after="120" w:afterAutospacing="0" w:line="330" w:lineRule="atLeast"/>
        <w:jc w:val="center"/>
        <w:rPr>
          <w:rFonts w:ascii="Arial" w:hAnsi="Arial" w:cs="Arial"/>
          <w:sz w:val="27"/>
          <w:szCs w:val="27"/>
        </w:rPr>
      </w:pPr>
    </w:p>
    <w:p w:rsidR="00686098" w:rsidRDefault="00686098" w:rsidP="00CC1392">
      <w:pPr>
        <w:pStyle w:val="h-regular-nd"/>
        <w:spacing w:before="0" w:beforeAutospacing="0" w:after="120" w:afterAutospacing="0" w:line="330" w:lineRule="atLeast"/>
        <w:jc w:val="center"/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lastRenderedPageBreak/>
        <w:t xml:space="preserve">29 олимпиад, где </w:t>
      </w:r>
      <w:proofErr w:type="spellStart"/>
      <w:r>
        <w:rPr>
          <w:rFonts w:ascii="Arial" w:hAnsi="Arial" w:cs="Arial"/>
          <w:sz w:val="27"/>
          <w:szCs w:val="27"/>
        </w:rPr>
        <w:t>СибГУ</w:t>
      </w:r>
      <w:proofErr w:type="spellEnd"/>
      <w:r>
        <w:rPr>
          <w:rFonts w:ascii="Arial" w:hAnsi="Arial" w:cs="Arial"/>
          <w:sz w:val="27"/>
          <w:szCs w:val="27"/>
        </w:rPr>
        <w:t xml:space="preserve"> им. М.Ф. </w:t>
      </w:r>
      <w:proofErr w:type="spellStart"/>
      <w:r>
        <w:rPr>
          <w:rFonts w:ascii="Arial" w:hAnsi="Arial" w:cs="Arial"/>
          <w:sz w:val="27"/>
          <w:szCs w:val="27"/>
        </w:rPr>
        <w:t>Решетнева</w:t>
      </w:r>
      <w:proofErr w:type="spellEnd"/>
      <w:r>
        <w:rPr>
          <w:rFonts w:ascii="Arial" w:hAnsi="Arial" w:cs="Arial"/>
          <w:sz w:val="27"/>
          <w:szCs w:val="27"/>
        </w:rPr>
        <w:t xml:space="preserve"> является организатором или партнером</w:t>
      </w:r>
    </w:p>
    <w:p w:rsidR="00686098" w:rsidRDefault="00686098" w:rsidP="00686098">
      <w:pPr>
        <w:pStyle w:val="hidden-tablet"/>
        <w:spacing w:before="0" w:beforeAutospacing="0" w:after="0" w:afterAutospacing="0"/>
      </w:pPr>
      <w:r>
        <w:t xml:space="preserve">Сибирский государственный университет науки и технологий им. М.Ф. </w:t>
      </w:r>
      <w:proofErr w:type="spellStart"/>
      <w:r>
        <w:t>Решетнева</w:t>
      </w:r>
      <w:proofErr w:type="spellEnd"/>
      <w:r>
        <w:t xml:space="preserve"> ежегодно организует или принимает участие в олимпиадах для школьников. В сезоне 2025 - 2026 года 29 олимпиад проходят при участии </w:t>
      </w:r>
      <w:proofErr w:type="spellStart"/>
      <w:r>
        <w:t>СибГУ</w:t>
      </w:r>
      <w:proofErr w:type="spellEnd"/>
      <w:r>
        <w:t xml:space="preserve"> им. М.Ф. </w:t>
      </w:r>
      <w:proofErr w:type="spellStart"/>
      <w:r>
        <w:t>Решетнева</w:t>
      </w:r>
      <w:proofErr w:type="spellEnd"/>
      <w:r>
        <w:t xml:space="preserve">. Выбери олимпиаду и прими в ней участие, чтобы повысить твои шансы поступить в </w:t>
      </w:r>
      <w:proofErr w:type="spellStart"/>
      <w:r>
        <w:t>СибГУ</w:t>
      </w:r>
      <w:proofErr w:type="spellEnd"/>
      <w:r>
        <w:t xml:space="preserve"> им. М.Ф. </w:t>
      </w:r>
      <w:proofErr w:type="spellStart"/>
      <w:r>
        <w:t>Решетнева</w:t>
      </w:r>
      <w:proofErr w:type="spellEnd"/>
      <w:r>
        <w:t>, получить льготы и дополнительные баллы за индивидуальные достижения.</w:t>
      </w:r>
    </w:p>
    <w:p w:rsidR="00CC1392" w:rsidRDefault="00CC1392" w:rsidP="00686098">
      <w:pPr>
        <w:pStyle w:val="hidden-tablet"/>
        <w:spacing w:before="0" w:beforeAutospacing="0" w:after="0" w:afterAutospacing="0"/>
      </w:pP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rPr>
          <w:rFonts w:ascii="Arial" w:hAnsi="Arial" w:cs="Arial"/>
          <w:i/>
          <w:iCs/>
          <w:color w:val="333333"/>
          <w:sz w:val="20"/>
          <w:szCs w:val="20"/>
        </w:rPr>
      </w:pPr>
      <w:r>
        <w:rPr>
          <w:rFonts w:ascii="Arial" w:hAnsi="Arial" w:cs="Arial"/>
          <w:i/>
          <w:iCs/>
          <w:color w:val="333333"/>
          <w:sz w:val="20"/>
          <w:szCs w:val="20"/>
        </w:rPr>
        <w:t>МГУ им. Ломоносова, Департамент образования и науки города Москвы Химия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jc w:val="left"/>
        <w:rPr>
          <w:rFonts w:ascii="Arial" w:hAnsi="Arial" w:cs="Arial"/>
          <w:color w:val="333333"/>
          <w:sz w:val="27"/>
          <w:szCs w:val="27"/>
        </w:rPr>
      </w:pPr>
      <w:hyperlink r:id="rId12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Московская олимпиада школьников по химии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86 вузов примут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122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457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70 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13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6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</w:t>
      </w:r>
      <w:proofErr w:type="spellEnd"/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14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Многопрофильная инженерная олимпиада «Звезда»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51 вуз примет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72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108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7 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15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  <w:hyperlink r:id="rId16" w:history="1">
        <w:r w:rsidR="004B1CD0">
          <w:rPr>
            <w:rStyle w:val="a3"/>
            <w:rFonts w:ascii="Arial" w:hAnsi="Arial" w:cs="Arial"/>
            <w:color w:val="4E3DD1"/>
          </w:rPr>
          <w:t>18 предметных олимпиад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7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ЮУрГУМатематика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и еще 3 предмета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17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технике и технологии: Технологии материалов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51 вуз примет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72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108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424 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Pr="00874AB9" w:rsidRDefault="00874AB9" w:rsidP="00874AB9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18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  <w:bookmarkStart w:id="0" w:name="_GoBack"/>
      <w:bookmarkEnd w:id="0"/>
      <w:r w:rsidR="004B1CD0">
        <w:rPr>
          <w:rStyle w:val="olym-fav-imgbtm"/>
          <w:rFonts w:ascii="Arial" w:hAnsi="Arial" w:cs="Arial"/>
          <w:color w:val="FFFFFF"/>
        </w:rPr>
        <w:t>7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ЮУрГУМатематика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и еще 3 предмета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19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технике и технологии: Машиностроение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51 вуз примет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62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108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426 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20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7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ЮУрГУМатематика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и еще 4 предмета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21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технике и технологии: Авиационная и ракетно-космическая техника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51 вуз примет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62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108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523 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22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7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ЮУрГУМатематика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и еще 4 предмета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23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технике и технологии: Техника и технологии наземного транспорта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51 вуз примет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62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108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531 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24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7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ЮУрГУМатематика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и еще 3 предмета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25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технике и технологии: Техника и технологии кораблестроения и водного транспорта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51 вуз примет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62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108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524 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26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7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ЮУрГУБиология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и еще 4 предмета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27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технике и технологии: Биотехнологии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51 вуз примет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62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108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405 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28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7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lastRenderedPageBreak/>
        <w:t>ЮУрГУМатематика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и еще 2 предмета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29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технике и технологии: Информационная безопасность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51 вуз примет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62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108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381 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30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6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ЮУрГУМатематика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>, Физика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31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естественным наукам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31 вуз примет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41 вуз даст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68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131 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32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6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ЮУрГУРусский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язык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33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русскому языку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56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79 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34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8 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ЮУрГУПраво</w:t>
      </w:r>
      <w:proofErr w:type="spellEnd"/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35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праву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56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301 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36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10—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ЮУрГУАнглийский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язык, Иностранный язык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37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 xml:space="preserve">Олимпиада «Звезда» по переводу и </w:t>
        </w:r>
        <w:proofErr w:type="spellStart"/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переводоведению</w:t>
        </w:r>
        <w:proofErr w:type="spellEnd"/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 xml:space="preserve"> (английский язык)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56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208 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38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9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lastRenderedPageBreak/>
        <w:t>ЮУрГУЭкономика</w:t>
      </w:r>
      <w:proofErr w:type="spellEnd"/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39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экономике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56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337 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40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8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ЮУрГУПсихология</w:t>
      </w:r>
      <w:proofErr w:type="spellEnd"/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41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психологии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56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286 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42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6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ЮУрГУИстория</w:t>
      </w:r>
      <w:proofErr w:type="spellEnd"/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43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истории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56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146 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44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10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ЮУрГУМеждународные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отношения</w:t>
      </w:r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45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международным отношениям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56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317 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46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6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ЮУрГУОбществознание</w:t>
      </w:r>
      <w:proofErr w:type="spellEnd"/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47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«Звезда» по обществознанию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56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169 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48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7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r>
        <w:rPr>
          <w:rFonts w:ascii="Arial" w:hAnsi="Arial" w:cs="Arial"/>
          <w:i/>
          <w:iCs/>
          <w:color w:val="333333"/>
          <w:sz w:val="20"/>
          <w:szCs w:val="20"/>
        </w:rPr>
        <w:t>ННГУ им. Н.И. Лобачевского, РФЯЦ-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ВНИИЭФБиология</w:t>
      </w:r>
      <w:proofErr w:type="spellEnd"/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49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школьников «Будущие исследователи – будущее науки» по биологии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54 вуза примут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102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217 вузов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lastRenderedPageBreak/>
        <w:t>303 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50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after="0"/>
        <w:ind w:left="720"/>
        <w:jc w:val="left"/>
        <w:rPr>
          <w:rFonts w:ascii="Arial" w:hAnsi="Arial" w:cs="Arial"/>
          <w:color w:val="FFFFFF"/>
        </w:rPr>
      </w:pPr>
      <w:r>
        <w:rPr>
          <w:rStyle w:val="olym-fav-imgbtm"/>
          <w:rFonts w:ascii="Arial" w:hAnsi="Arial" w:cs="Arial"/>
          <w:color w:val="FFFFFF"/>
        </w:rPr>
        <w:t>7 — 11 класс</w:t>
      </w:r>
    </w:p>
    <w:p w:rsidR="004B1CD0" w:rsidRDefault="004B1CD0" w:rsidP="004B1CD0">
      <w:pPr>
        <w:pStyle w:val="listpre"/>
        <w:shd w:val="clear" w:color="auto" w:fill="FFFFFF"/>
        <w:spacing w:before="0" w:beforeAutospacing="0" w:after="0" w:afterAutospacing="0" w:line="240" w:lineRule="atLeast"/>
        <w:ind w:left="720"/>
        <w:rPr>
          <w:rFonts w:ascii="Arial" w:hAnsi="Arial" w:cs="Arial"/>
          <w:i/>
          <w:iCs/>
          <w:color w:val="333333"/>
          <w:sz w:val="20"/>
          <w:szCs w:val="20"/>
        </w:rPr>
      </w:pPr>
      <w:r>
        <w:rPr>
          <w:rFonts w:ascii="Arial" w:hAnsi="Arial" w:cs="Arial"/>
          <w:i/>
          <w:iCs/>
          <w:color w:val="333333"/>
          <w:sz w:val="20"/>
          <w:szCs w:val="20"/>
        </w:rPr>
        <w:t>ННГУ им. Н.И. Лобачевского, РФЯЦ-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ВНИИЭФМатематика</w:t>
      </w:r>
      <w:proofErr w:type="spellEnd"/>
    </w:p>
    <w:p w:rsidR="004B1CD0" w:rsidRDefault="00874AB9" w:rsidP="004B1CD0">
      <w:pPr>
        <w:pStyle w:val="2"/>
        <w:shd w:val="clear" w:color="auto" w:fill="FFFFFF"/>
        <w:spacing w:before="120" w:after="120" w:line="330" w:lineRule="atLeast"/>
        <w:ind w:left="720"/>
        <w:jc w:val="left"/>
        <w:rPr>
          <w:rFonts w:ascii="Arial" w:hAnsi="Arial" w:cs="Arial"/>
          <w:color w:val="333333"/>
          <w:sz w:val="27"/>
          <w:szCs w:val="27"/>
        </w:rPr>
      </w:pPr>
      <w:hyperlink r:id="rId51" w:history="1">
        <w:r w:rsidR="004B1CD0">
          <w:rPr>
            <w:rStyle w:val="a3"/>
            <w:rFonts w:ascii="Arial" w:hAnsi="Arial" w:cs="Arial"/>
            <w:color w:val="333333"/>
            <w:sz w:val="27"/>
            <w:szCs w:val="27"/>
          </w:rPr>
          <w:t>Олимпиада школьников «Будущие исследователи – будущее науки» по математике</w:t>
        </w:r>
      </w:hyperlink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81 вуз примет без экзаменов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384 вуза дадут 100 баллов за проф. экзамен</w:t>
      </w:r>
    </w:p>
    <w:p w:rsidR="004B1CD0" w:rsidRDefault="004B1CD0" w:rsidP="004B1CD0">
      <w:pPr>
        <w:pStyle w:val="a4"/>
        <w:shd w:val="clear" w:color="auto" w:fill="FFFFFF"/>
        <w:spacing w:before="0" w:beforeAutospacing="0" w:after="0" w:afterAutospacing="0" w:line="360" w:lineRule="atLeast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853 вуза дадут от 1 до 10 баллов за инд. достижения</w:t>
      </w:r>
    </w:p>
    <w:p w:rsidR="004B1CD0" w:rsidRDefault="004B1CD0" w:rsidP="004B1CD0">
      <w:pPr>
        <w:pStyle w:val="listscore"/>
        <w:shd w:val="clear" w:color="auto" w:fill="FFFFFF"/>
        <w:spacing w:before="0" w:beforeAutospacing="0" w:after="120" w:afterAutospacing="0" w:line="255" w:lineRule="atLeast"/>
        <w:ind w:left="720"/>
        <w:rPr>
          <w:rFonts w:ascii="Arial" w:hAnsi="Arial" w:cs="Arial"/>
          <w:color w:val="333333"/>
          <w:spacing w:val="-11"/>
          <w:sz w:val="18"/>
          <w:szCs w:val="18"/>
        </w:rPr>
      </w:pPr>
      <w:r>
        <w:rPr>
          <w:rFonts w:ascii="Arial" w:hAnsi="Arial" w:cs="Arial"/>
          <w:b/>
          <w:bCs/>
          <w:color w:val="333333"/>
          <w:spacing w:val="-16"/>
          <w:sz w:val="32"/>
          <w:szCs w:val="32"/>
        </w:rPr>
        <w:t>327 </w:t>
      </w:r>
      <w:r>
        <w:rPr>
          <w:rStyle w:val="hidden-mid"/>
          <w:rFonts w:ascii="Arial" w:hAnsi="Arial" w:cs="Arial"/>
          <w:color w:val="333333"/>
          <w:spacing w:val="-11"/>
          <w:sz w:val="18"/>
          <w:szCs w:val="18"/>
        </w:rPr>
        <w:t>рейтинг</w:t>
      </w:r>
    </w:p>
    <w:p w:rsidR="004B1CD0" w:rsidRDefault="00874AB9" w:rsidP="004B1CD0">
      <w:pPr>
        <w:shd w:val="clear" w:color="auto" w:fill="FFFFFF"/>
        <w:spacing w:line="360" w:lineRule="atLeast"/>
        <w:ind w:left="720"/>
        <w:jc w:val="left"/>
        <w:rPr>
          <w:rFonts w:ascii="Arial" w:hAnsi="Arial" w:cs="Arial"/>
          <w:color w:val="333333"/>
          <w:sz w:val="24"/>
          <w:szCs w:val="24"/>
        </w:rPr>
      </w:pPr>
      <w:hyperlink r:id="rId52" w:history="1">
        <w:r w:rsidR="004B1CD0">
          <w:rPr>
            <w:rStyle w:val="a3"/>
            <w:rFonts w:ascii="Arial" w:hAnsi="Arial" w:cs="Arial"/>
            <w:color w:val="4E3DD1"/>
            <w:bdr w:val="none" w:sz="0" w:space="0" w:color="auto" w:frame="1"/>
            <w:shd w:val="clear" w:color="auto" w:fill="EDEBFA"/>
          </w:rPr>
          <w:t>Узнать детали</w:t>
        </w:r>
      </w:hyperlink>
    </w:p>
    <w:p w:rsidR="004B1CD0" w:rsidRDefault="004B1CD0" w:rsidP="004B1CD0">
      <w:pPr>
        <w:shd w:val="clear" w:color="auto" w:fill="FFFFFF"/>
        <w:spacing w:line="330" w:lineRule="atLeast"/>
        <w:jc w:val="left"/>
        <w:rPr>
          <w:rFonts w:ascii="Arial" w:hAnsi="Arial" w:cs="Arial"/>
          <w:color w:val="333333"/>
          <w:sz w:val="27"/>
          <w:szCs w:val="27"/>
        </w:rPr>
      </w:pPr>
    </w:p>
    <w:p w:rsidR="004B1CD0" w:rsidRPr="004B1CD0" w:rsidRDefault="004B1CD0" w:rsidP="004B1CD0">
      <w:pPr>
        <w:shd w:val="clear" w:color="auto" w:fill="FFFFFF"/>
        <w:spacing w:after="720" w:line="540" w:lineRule="atLeast"/>
        <w:jc w:val="left"/>
        <w:outlineLvl w:val="0"/>
        <w:rPr>
          <w:rFonts w:ascii="Arial" w:hAnsi="Arial" w:cs="Arial"/>
          <w:b/>
          <w:bCs/>
          <w:color w:val="000000" w:themeColor="text1"/>
          <w:kern w:val="36"/>
          <w:sz w:val="42"/>
          <w:szCs w:val="42"/>
        </w:rPr>
      </w:pPr>
    </w:p>
    <w:p w:rsidR="002D50E1" w:rsidRDefault="002D50E1" w:rsidP="004B1CD0">
      <w:pPr>
        <w:jc w:val="left"/>
      </w:pPr>
    </w:p>
    <w:sectPr w:rsidR="002D50E1" w:rsidSect="00874AB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24E5B"/>
    <w:multiLevelType w:val="multilevel"/>
    <w:tmpl w:val="7DD6F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CD0"/>
    <w:rsid w:val="00004B3F"/>
    <w:rsid w:val="00010973"/>
    <w:rsid w:val="000139F4"/>
    <w:rsid w:val="00013CD0"/>
    <w:rsid w:val="00024CA9"/>
    <w:rsid w:val="000313AB"/>
    <w:rsid w:val="000336DC"/>
    <w:rsid w:val="00034F85"/>
    <w:rsid w:val="0004454B"/>
    <w:rsid w:val="00044AFB"/>
    <w:rsid w:val="00051D5E"/>
    <w:rsid w:val="000528BE"/>
    <w:rsid w:val="00054FE8"/>
    <w:rsid w:val="0005652E"/>
    <w:rsid w:val="00061895"/>
    <w:rsid w:val="00063C25"/>
    <w:rsid w:val="00063EB6"/>
    <w:rsid w:val="00066061"/>
    <w:rsid w:val="00072FDC"/>
    <w:rsid w:val="00074A7F"/>
    <w:rsid w:val="00076400"/>
    <w:rsid w:val="000765F1"/>
    <w:rsid w:val="00077F38"/>
    <w:rsid w:val="00081C9F"/>
    <w:rsid w:val="000831F0"/>
    <w:rsid w:val="00083BEA"/>
    <w:rsid w:val="00086346"/>
    <w:rsid w:val="0008720F"/>
    <w:rsid w:val="000904AA"/>
    <w:rsid w:val="0009509B"/>
    <w:rsid w:val="000960D6"/>
    <w:rsid w:val="000A05F9"/>
    <w:rsid w:val="000A3038"/>
    <w:rsid w:val="000A6AD2"/>
    <w:rsid w:val="000B1381"/>
    <w:rsid w:val="000B43A8"/>
    <w:rsid w:val="000B4676"/>
    <w:rsid w:val="000B4BC3"/>
    <w:rsid w:val="000B6F4F"/>
    <w:rsid w:val="000C0191"/>
    <w:rsid w:val="000C3A37"/>
    <w:rsid w:val="000D58E7"/>
    <w:rsid w:val="000D6645"/>
    <w:rsid w:val="000E124C"/>
    <w:rsid w:val="000E1F14"/>
    <w:rsid w:val="000E3439"/>
    <w:rsid w:val="000E44A9"/>
    <w:rsid w:val="00100867"/>
    <w:rsid w:val="00106CEA"/>
    <w:rsid w:val="0011394A"/>
    <w:rsid w:val="001163F7"/>
    <w:rsid w:val="00123E5A"/>
    <w:rsid w:val="001240B8"/>
    <w:rsid w:val="00127FB0"/>
    <w:rsid w:val="0013639E"/>
    <w:rsid w:val="00140932"/>
    <w:rsid w:val="0014133E"/>
    <w:rsid w:val="001419DF"/>
    <w:rsid w:val="00145375"/>
    <w:rsid w:val="00155022"/>
    <w:rsid w:val="00156759"/>
    <w:rsid w:val="00162DB7"/>
    <w:rsid w:val="001643DA"/>
    <w:rsid w:val="001650BD"/>
    <w:rsid w:val="00167484"/>
    <w:rsid w:val="00172216"/>
    <w:rsid w:val="0017451A"/>
    <w:rsid w:val="00175F86"/>
    <w:rsid w:val="00180942"/>
    <w:rsid w:val="001814FC"/>
    <w:rsid w:val="00184AF3"/>
    <w:rsid w:val="0018704A"/>
    <w:rsid w:val="00187E4A"/>
    <w:rsid w:val="001933ED"/>
    <w:rsid w:val="0019470D"/>
    <w:rsid w:val="001978DF"/>
    <w:rsid w:val="001A1AFC"/>
    <w:rsid w:val="001A5A9D"/>
    <w:rsid w:val="001B3F36"/>
    <w:rsid w:val="001B52F8"/>
    <w:rsid w:val="001B6479"/>
    <w:rsid w:val="001B6C90"/>
    <w:rsid w:val="001C1492"/>
    <w:rsid w:val="001D5798"/>
    <w:rsid w:val="001E3253"/>
    <w:rsid w:val="001E33AE"/>
    <w:rsid w:val="001F2E54"/>
    <w:rsid w:val="00204976"/>
    <w:rsid w:val="00207028"/>
    <w:rsid w:val="00207C14"/>
    <w:rsid w:val="002105B4"/>
    <w:rsid w:val="00210B14"/>
    <w:rsid w:val="00210F57"/>
    <w:rsid w:val="0021165C"/>
    <w:rsid w:val="00212448"/>
    <w:rsid w:val="00212A33"/>
    <w:rsid w:val="002203CB"/>
    <w:rsid w:val="00224443"/>
    <w:rsid w:val="00231DBC"/>
    <w:rsid w:val="0023356C"/>
    <w:rsid w:val="00233A5D"/>
    <w:rsid w:val="002412CD"/>
    <w:rsid w:val="002574F7"/>
    <w:rsid w:val="002636C1"/>
    <w:rsid w:val="00267628"/>
    <w:rsid w:val="002732E9"/>
    <w:rsid w:val="0027563E"/>
    <w:rsid w:val="00282E89"/>
    <w:rsid w:val="002A1F76"/>
    <w:rsid w:val="002B081A"/>
    <w:rsid w:val="002B25A5"/>
    <w:rsid w:val="002B29E7"/>
    <w:rsid w:val="002B2EB5"/>
    <w:rsid w:val="002B36DC"/>
    <w:rsid w:val="002B50C4"/>
    <w:rsid w:val="002C2CE1"/>
    <w:rsid w:val="002C590D"/>
    <w:rsid w:val="002D42E0"/>
    <w:rsid w:val="002D50E1"/>
    <w:rsid w:val="002D76B5"/>
    <w:rsid w:val="002E2190"/>
    <w:rsid w:val="002E6DBF"/>
    <w:rsid w:val="002F1C96"/>
    <w:rsid w:val="00310B5B"/>
    <w:rsid w:val="00314913"/>
    <w:rsid w:val="00316B39"/>
    <w:rsid w:val="00316DC0"/>
    <w:rsid w:val="00322002"/>
    <w:rsid w:val="00322139"/>
    <w:rsid w:val="00323134"/>
    <w:rsid w:val="00324536"/>
    <w:rsid w:val="00326973"/>
    <w:rsid w:val="00341327"/>
    <w:rsid w:val="0034166A"/>
    <w:rsid w:val="00341F86"/>
    <w:rsid w:val="00347A3C"/>
    <w:rsid w:val="00352787"/>
    <w:rsid w:val="00353046"/>
    <w:rsid w:val="00356933"/>
    <w:rsid w:val="00362266"/>
    <w:rsid w:val="00362FD1"/>
    <w:rsid w:val="00363020"/>
    <w:rsid w:val="00366AFA"/>
    <w:rsid w:val="00371C88"/>
    <w:rsid w:val="00374B9E"/>
    <w:rsid w:val="00374E85"/>
    <w:rsid w:val="00375152"/>
    <w:rsid w:val="00390880"/>
    <w:rsid w:val="00394842"/>
    <w:rsid w:val="003A0E08"/>
    <w:rsid w:val="003A161A"/>
    <w:rsid w:val="003A1950"/>
    <w:rsid w:val="003A1CD8"/>
    <w:rsid w:val="003A6E5D"/>
    <w:rsid w:val="003A793F"/>
    <w:rsid w:val="003D15BA"/>
    <w:rsid w:val="003D4E83"/>
    <w:rsid w:val="003D54B3"/>
    <w:rsid w:val="003E179E"/>
    <w:rsid w:val="003E36CE"/>
    <w:rsid w:val="003E6CBA"/>
    <w:rsid w:val="003E71A7"/>
    <w:rsid w:val="00400C25"/>
    <w:rsid w:val="004013CC"/>
    <w:rsid w:val="00401BE6"/>
    <w:rsid w:val="00402409"/>
    <w:rsid w:val="004029D1"/>
    <w:rsid w:val="004132FE"/>
    <w:rsid w:val="00417639"/>
    <w:rsid w:val="00424D9C"/>
    <w:rsid w:val="00433AA2"/>
    <w:rsid w:val="004529A7"/>
    <w:rsid w:val="00452FE0"/>
    <w:rsid w:val="0045583B"/>
    <w:rsid w:val="00455BBA"/>
    <w:rsid w:val="00460532"/>
    <w:rsid w:val="00463F13"/>
    <w:rsid w:val="004647FA"/>
    <w:rsid w:val="004659DE"/>
    <w:rsid w:val="004718C2"/>
    <w:rsid w:val="00474D60"/>
    <w:rsid w:val="0048205D"/>
    <w:rsid w:val="004A04E0"/>
    <w:rsid w:val="004A45ED"/>
    <w:rsid w:val="004B1CD0"/>
    <w:rsid w:val="004B21AC"/>
    <w:rsid w:val="004B3802"/>
    <w:rsid w:val="004B5439"/>
    <w:rsid w:val="004B6022"/>
    <w:rsid w:val="004C0F9D"/>
    <w:rsid w:val="004C1553"/>
    <w:rsid w:val="004C3B63"/>
    <w:rsid w:val="004C7443"/>
    <w:rsid w:val="004C79E1"/>
    <w:rsid w:val="004C7CF8"/>
    <w:rsid w:val="004D4776"/>
    <w:rsid w:val="004E254C"/>
    <w:rsid w:val="004E7F8E"/>
    <w:rsid w:val="004F1B77"/>
    <w:rsid w:val="004F3BB1"/>
    <w:rsid w:val="00500CDD"/>
    <w:rsid w:val="005059BC"/>
    <w:rsid w:val="00506570"/>
    <w:rsid w:val="00516EFF"/>
    <w:rsid w:val="00522642"/>
    <w:rsid w:val="00524994"/>
    <w:rsid w:val="00527661"/>
    <w:rsid w:val="00537239"/>
    <w:rsid w:val="005379B0"/>
    <w:rsid w:val="00545BBF"/>
    <w:rsid w:val="00546720"/>
    <w:rsid w:val="00556322"/>
    <w:rsid w:val="005635CB"/>
    <w:rsid w:val="0056402C"/>
    <w:rsid w:val="00571F7A"/>
    <w:rsid w:val="00581EE8"/>
    <w:rsid w:val="005828A8"/>
    <w:rsid w:val="00583A3D"/>
    <w:rsid w:val="00585070"/>
    <w:rsid w:val="0058645B"/>
    <w:rsid w:val="005A1C41"/>
    <w:rsid w:val="005A31BD"/>
    <w:rsid w:val="005A3418"/>
    <w:rsid w:val="005B0504"/>
    <w:rsid w:val="005B061F"/>
    <w:rsid w:val="005B1BE4"/>
    <w:rsid w:val="005B3104"/>
    <w:rsid w:val="005B5035"/>
    <w:rsid w:val="005C044C"/>
    <w:rsid w:val="005C4791"/>
    <w:rsid w:val="005C4EF0"/>
    <w:rsid w:val="005E19F1"/>
    <w:rsid w:val="005E7184"/>
    <w:rsid w:val="005F01A2"/>
    <w:rsid w:val="005F41F2"/>
    <w:rsid w:val="005F5DAE"/>
    <w:rsid w:val="005F5F4D"/>
    <w:rsid w:val="005F7115"/>
    <w:rsid w:val="00607EA7"/>
    <w:rsid w:val="00610241"/>
    <w:rsid w:val="00614F66"/>
    <w:rsid w:val="0061610F"/>
    <w:rsid w:val="006171D1"/>
    <w:rsid w:val="006213E6"/>
    <w:rsid w:val="006232CF"/>
    <w:rsid w:val="00623CD4"/>
    <w:rsid w:val="00627040"/>
    <w:rsid w:val="00650621"/>
    <w:rsid w:val="00660B4A"/>
    <w:rsid w:val="00663CE2"/>
    <w:rsid w:val="00667057"/>
    <w:rsid w:val="00667EE3"/>
    <w:rsid w:val="00670E02"/>
    <w:rsid w:val="006737F4"/>
    <w:rsid w:val="00682192"/>
    <w:rsid w:val="006832B6"/>
    <w:rsid w:val="006832E0"/>
    <w:rsid w:val="006836E1"/>
    <w:rsid w:val="00686098"/>
    <w:rsid w:val="00692053"/>
    <w:rsid w:val="00694A9A"/>
    <w:rsid w:val="00694C67"/>
    <w:rsid w:val="0069568D"/>
    <w:rsid w:val="006A5351"/>
    <w:rsid w:val="006B202E"/>
    <w:rsid w:val="006B6121"/>
    <w:rsid w:val="006C40BF"/>
    <w:rsid w:val="006C51CC"/>
    <w:rsid w:val="006D3B7E"/>
    <w:rsid w:val="006E05AD"/>
    <w:rsid w:val="006F32CB"/>
    <w:rsid w:val="006F43E7"/>
    <w:rsid w:val="006F4A3D"/>
    <w:rsid w:val="006F76C7"/>
    <w:rsid w:val="00700D45"/>
    <w:rsid w:val="00720679"/>
    <w:rsid w:val="007320D1"/>
    <w:rsid w:val="007322C3"/>
    <w:rsid w:val="00742441"/>
    <w:rsid w:val="00747E4C"/>
    <w:rsid w:val="00750DC7"/>
    <w:rsid w:val="0075549C"/>
    <w:rsid w:val="00761D36"/>
    <w:rsid w:val="007654B2"/>
    <w:rsid w:val="007748A0"/>
    <w:rsid w:val="007751D6"/>
    <w:rsid w:val="00775433"/>
    <w:rsid w:val="00777CD5"/>
    <w:rsid w:val="00790696"/>
    <w:rsid w:val="00791DB1"/>
    <w:rsid w:val="00793E51"/>
    <w:rsid w:val="007955CF"/>
    <w:rsid w:val="00796F46"/>
    <w:rsid w:val="007A59D0"/>
    <w:rsid w:val="007A5DBD"/>
    <w:rsid w:val="007B4DBE"/>
    <w:rsid w:val="007C1307"/>
    <w:rsid w:val="007C1D43"/>
    <w:rsid w:val="007D03A2"/>
    <w:rsid w:val="007D2A93"/>
    <w:rsid w:val="007E108C"/>
    <w:rsid w:val="007E57E2"/>
    <w:rsid w:val="007F15E8"/>
    <w:rsid w:val="0080349B"/>
    <w:rsid w:val="00805584"/>
    <w:rsid w:val="0081211B"/>
    <w:rsid w:val="008175BE"/>
    <w:rsid w:val="00817B73"/>
    <w:rsid w:val="00827BCC"/>
    <w:rsid w:val="008319CC"/>
    <w:rsid w:val="00833376"/>
    <w:rsid w:val="00840FE0"/>
    <w:rsid w:val="0085766F"/>
    <w:rsid w:val="008653D5"/>
    <w:rsid w:val="00874AB9"/>
    <w:rsid w:val="0088334A"/>
    <w:rsid w:val="008843D5"/>
    <w:rsid w:val="00890F15"/>
    <w:rsid w:val="0089207E"/>
    <w:rsid w:val="008922F7"/>
    <w:rsid w:val="008961E6"/>
    <w:rsid w:val="008A495C"/>
    <w:rsid w:val="008A7542"/>
    <w:rsid w:val="008B3C5B"/>
    <w:rsid w:val="008B3F4A"/>
    <w:rsid w:val="008B43CE"/>
    <w:rsid w:val="008B498E"/>
    <w:rsid w:val="008B6D78"/>
    <w:rsid w:val="008C12B9"/>
    <w:rsid w:val="008C234F"/>
    <w:rsid w:val="008C474F"/>
    <w:rsid w:val="008C4BDF"/>
    <w:rsid w:val="008C6308"/>
    <w:rsid w:val="008C7107"/>
    <w:rsid w:val="008D4694"/>
    <w:rsid w:val="008F081E"/>
    <w:rsid w:val="008F2AC7"/>
    <w:rsid w:val="008F50D1"/>
    <w:rsid w:val="008F699D"/>
    <w:rsid w:val="00900468"/>
    <w:rsid w:val="0090759A"/>
    <w:rsid w:val="00910E52"/>
    <w:rsid w:val="00917DCB"/>
    <w:rsid w:val="009212B6"/>
    <w:rsid w:val="00931B62"/>
    <w:rsid w:val="00933D2B"/>
    <w:rsid w:val="00935558"/>
    <w:rsid w:val="009368AA"/>
    <w:rsid w:val="00943890"/>
    <w:rsid w:val="00943CFE"/>
    <w:rsid w:val="00947389"/>
    <w:rsid w:val="0095490B"/>
    <w:rsid w:val="00957E23"/>
    <w:rsid w:val="00964FD5"/>
    <w:rsid w:val="00965E6F"/>
    <w:rsid w:val="00970645"/>
    <w:rsid w:val="00970E93"/>
    <w:rsid w:val="0097141D"/>
    <w:rsid w:val="009762C9"/>
    <w:rsid w:val="00977F45"/>
    <w:rsid w:val="009854E1"/>
    <w:rsid w:val="009873C5"/>
    <w:rsid w:val="009913D1"/>
    <w:rsid w:val="00992450"/>
    <w:rsid w:val="00997E09"/>
    <w:rsid w:val="009A14CC"/>
    <w:rsid w:val="009A1972"/>
    <w:rsid w:val="009A45BD"/>
    <w:rsid w:val="009A74BC"/>
    <w:rsid w:val="009A76BD"/>
    <w:rsid w:val="009B18FE"/>
    <w:rsid w:val="009B2FA2"/>
    <w:rsid w:val="009B3202"/>
    <w:rsid w:val="009C1FE0"/>
    <w:rsid w:val="009C3E89"/>
    <w:rsid w:val="009C5C11"/>
    <w:rsid w:val="009C63DD"/>
    <w:rsid w:val="009D1E97"/>
    <w:rsid w:val="009D1F6F"/>
    <w:rsid w:val="009D2904"/>
    <w:rsid w:val="009D51D7"/>
    <w:rsid w:val="009E043B"/>
    <w:rsid w:val="009E0710"/>
    <w:rsid w:val="009E76EA"/>
    <w:rsid w:val="009F0863"/>
    <w:rsid w:val="009F5361"/>
    <w:rsid w:val="00A0041C"/>
    <w:rsid w:val="00A10224"/>
    <w:rsid w:val="00A10B32"/>
    <w:rsid w:val="00A1338F"/>
    <w:rsid w:val="00A14EF3"/>
    <w:rsid w:val="00A228F9"/>
    <w:rsid w:val="00A26200"/>
    <w:rsid w:val="00A3394E"/>
    <w:rsid w:val="00A34AE6"/>
    <w:rsid w:val="00A34CA8"/>
    <w:rsid w:val="00A42605"/>
    <w:rsid w:val="00A53E92"/>
    <w:rsid w:val="00A53EF2"/>
    <w:rsid w:val="00A54B7B"/>
    <w:rsid w:val="00A60117"/>
    <w:rsid w:val="00A610A0"/>
    <w:rsid w:val="00A64110"/>
    <w:rsid w:val="00A6413C"/>
    <w:rsid w:val="00A77E75"/>
    <w:rsid w:val="00A83F39"/>
    <w:rsid w:val="00A90987"/>
    <w:rsid w:val="00A90A94"/>
    <w:rsid w:val="00A979B4"/>
    <w:rsid w:val="00AA272F"/>
    <w:rsid w:val="00AA546A"/>
    <w:rsid w:val="00AC0744"/>
    <w:rsid w:val="00AC2B2F"/>
    <w:rsid w:val="00AC329D"/>
    <w:rsid w:val="00AD1C69"/>
    <w:rsid w:val="00AD2E6F"/>
    <w:rsid w:val="00AF1469"/>
    <w:rsid w:val="00AF1BB6"/>
    <w:rsid w:val="00AF27E6"/>
    <w:rsid w:val="00AF552A"/>
    <w:rsid w:val="00AF71A5"/>
    <w:rsid w:val="00B023C3"/>
    <w:rsid w:val="00B06748"/>
    <w:rsid w:val="00B06ABF"/>
    <w:rsid w:val="00B114EC"/>
    <w:rsid w:val="00B5039D"/>
    <w:rsid w:val="00B52907"/>
    <w:rsid w:val="00B5369F"/>
    <w:rsid w:val="00B56502"/>
    <w:rsid w:val="00B60287"/>
    <w:rsid w:val="00B60294"/>
    <w:rsid w:val="00B615A9"/>
    <w:rsid w:val="00B652DB"/>
    <w:rsid w:val="00B66580"/>
    <w:rsid w:val="00B73FCF"/>
    <w:rsid w:val="00B762F8"/>
    <w:rsid w:val="00B810CC"/>
    <w:rsid w:val="00B8258C"/>
    <w:rsid w:val="00B83455"/>
    <w:rsid w:val="00B86635"/>
    <w:rsid w:val="00B95531"/>
    <w:rsid w:val="00BA191C"/>
    <w:rsid w:val="00BA20D2"/>
    <w:rsid w:val="00BA3C94"/>
    <w:rsid w:val="00BA5356"/>
    <w:rsid w:val="00BB28BB"/>
    <w:rsid w:val="00BC33C4"/>
    <w:rsid w:val="00BC6330"/>
    <w:rsid w:val="00BC694E"/>
    <w:rsid w:val="00BD087C"/>
    <w:rsid w:val="00BD1261"/>
    <w:rsid w:val="00BD1562"/>
    <w:rsid w:val="00BE09F3"/>
    <w:rsid w:val="00BE0BE0"/>
    <w:rsid w:val="00BE5ED8"/>
    <w:rsid w:val="00C0058D"/>
    <w:rsid w:val="00C00FD6"/>
    <w:rsid w:val="00C12BF8"/>
    <w:rsid w:val="00C1718F"/>
    <w:rsid w:val="00C1775E"/>
    <w:rsid w:val="00C17B67"/>
    <w:rsid w:val="00C220A6"/>
    <w:rsid w:val="00C22B2C"/>
    <w:rsid w:val="00C23150"/>
    <w:rsid w:val="00C24D79"/>
    <w:rsid w:val="00C415B5"/>
    <w:rsid w:val="00C42526"/>
    <w:rsid w:val="00C42D22"/>
    <w:rsid w:val="00C45AFE"/>
    <w:rsid w:val="00C4686C"/>
    <w:rsid w:val="00C51D0A"/>
    <w:rsid w:val="00C52295"/>
    <w:rsid w:val="00C53A12"/>
    <w:rsid w:val="00C6017E"/>
    <w:rsid w:val="00C6567E"/>
    <w:rsid w:val="00C65BBB"/>
    <w:rsid w:val="00C678F3"/>
    <w:rsid w:val="00C773AE"/>
    <w:rsid w:val="00C81D62"/>
    <w:rsid w:val="00C86757"/>
    <w:rsid w:val="00C95B27"/>
    <w:rsid w:val="00C97AA5"/>
    <w:rsid w:val="00C97DBC"/>
    <w:rsid w:val="00CA7098"/>
    <w:rsid w:val="00CB06C5"/>
    <w:rsid w:val="00CB6EE1"/>
    <w:rsid w:val="00CB70B8"/>
    <w:rsid w:val="00CC03D1"/>
    <w:rsid w:val="00CC1392"/>
    <w:rsid w:val="00CE0473"/>
    <w:rsid w:val="00CE49D7"/>
    <w:rsid w:val="00CE7B64"/>
    <w:rsid w:val="00CF00D3"/>
    <w:rsid w:val="00CF0E64"/>
    <w:rsid w:val="00CF203A"/>
    <w:rsid w:val="00CF5A50"/>
    <w:rsid w:val="00D061AF"/>
    <w:rsid w:val="00D06679"/>
    <w:rsid w:val="00D1193D"/>
    <w:rsid w:val="00D1243B"/>
    <w:rsid w:val="00D172A8"/>
    <w:rsid w:val="00D2267E"/>
    <w:rsid w:val="00D22A49"/>
    <w:rsid w:val="00D23064"/>
    <w:rsid w:val="00D30F47"/>
    <w:rsid w:val="00D32F67"/>
    <w:rsid w:val="00D34624"/>
    <w:rsid w:val="00D351DC"/>
    <w:rsid w:val="00D4130F"/>
    <w:rsid w:val="00D41932"/>
    <w:rsid w:val="00D42882"/>
    <w:rsid w:val="00D43814"/>
    <w:rsid w:val="00D471F5"/>
    <w:rsid w:val="00D50728"/>
    <w:rsid w:val="00D5200E"/>
    <w:rsid w:val="00D533DF"/>
    <w:rsid w:val="00D60A9D"/>
    <w:rsid w:val="00D62429"/>
    <w:rsid w:val="00D65D8F"/>
    <w:rsid w:val="00D73E5F"/>
    <w:rsid w:val="00D77F07"/>
    <w:rsid w:val="00D84E62"/>
    <w:rsid w:val="00D8522D"/>
    <w:rsid w:val="00D85266"/>
    <w:rsid w:val="00D85AEC"/>
    <w:rsid w:val="00D871E9"/>
    <w:rsid w:val="00D947FD"/>
    <w:rsid w:val="00D96B37"/>
    <w:rsid w:val="00D97AD6"/>
    <w:rsid w:val="00DA2DF0"/>
    <w:rsid w:val="00DA60A6"/>
    <w:rsid w:val="00DA77BF"/>
    <w:rsid w:val="00DA7EF0"/>
    <w:rsid w:val="00DB019B"/>
    <w:rsid w:val="00DB23A2"/>
    <w:rsid w:val="00DB6E3A"/>
    <w:rsid w:val="00DC5E5A"/>
    <w:rsid w:val="00DD2E1C"/>
    <w:rsid w:val="00DD310A"/>
    <w:rsid w:val="00DE205A"/>
    <w:rsid w:val="00DE66A8"/>
    <w:rsid w:val="00DF0B9C"/>
    <w:rsid w:val="00DF626D"/>
    <w:rsid w:val="00DF66B3"/>
    <w:rsid w:val="00DF6862"/>
    <w:rsid w:val="00E01A98"/>
    <w:rsid w:val="00E023F7"/>
    <w:rsid w:val="00E0405D"/>
    <w:rsid w:val="00E0557C"/>
    <w:rsid w:val="00E06408"/>
    <w:rsid w:val="00E16FA8"/>
    <w:rsid w:val="00E20023"/>
    <w:rsid w:val="00E21D64"/>
    <w:rsid w:val="00E2379A"/>
    <w:rsid w:val="00E24F05"/>
    <w:rsid w:val="00E26AAC"/>
    <w:rsid w:val="00E27BAB"/>
    <w:rsid w:val="00E30871"/>
    <w:rsid w:val="00E30E68"/>
    <w:rsid w:val="00E337DE"/>
    <w:rsid w:val="00E36146"/>
    <w:rsid w:val="00E40365"/>
    <w:rsid w:val="00E41AA5"/>
    <w:rsid w:val="00E45B62"/>
    <w:rsid w:val="00E508F1"/>
    <w:rsid w:val="00E50BF2"/>
    <w:rsid w:val="00E52E6A"/>
    <w:rsid w:val="00E5314E"/>
    <w:rsid w:val="00E54CDC"/>
    <w:rsid w:val="00E561DD"/>
    <w:rsid w:val="00E620DE"/>
    <w:rsid w:val="00E62849"/>
    <w:rsid w:val="00E7145C"/>
    <w:rsid w:val="00E738CB"/>
    <w:rsid w:val="00E85953"/>
    <w:rsid w:val="00E9577A"/>
    <w:rsid w:val="00EA2B3A"/>
    <w:rsid w:val="00EA3731"/>
    <w:rsid w:val="00EA62B1"/>
    <w:rsid w:val="00EB34A2"/>
    <w:rsid w:val="00EB37FE"/>
    <w:rsid w:val="00EC1BF5"/>
    <w:rsid w:val="00EC43FB"/>
    <w:rsid w:val="00ED2900"/>
    <w:rsid w:val="00ED2CE3"/>
    <w:rsid w:val="00EE0A6D"/>
    <w:rsid w:val="00EE3E66"/>
    <w:rsid w:val="00EE51F3"/>
    <w:rsid w:val="00EE5701"/>
    <w:rsid w:val="00EF46F3"/>
    <w:rsid w:val="00EF5EB9"/>
    <w:rsid w:val="00EF7E18"/>
    <w:rsid w:val="00F064EC"/>
    <w:rsid w:val="00F15836"/>
    <w:rsid w:val="00F204FF"/>
    <w:rsid w:val="00F267E9"/>
    <w:rsid w:val="00F32153"/>
    <w:rsid w:val="00F40709"/>
    <w:rsid w:val="00F47766"/>
    <w:rsid w:val="00F50D85"/>
    <w:rsid w:val="00F52AE2"/>
    <w:rsid w:val="00F554AD"/>
    <w:rsid w:val="00F55A9C"/>
    <w:rsid w:val="00F64A6A"/>
    <w:rsid w:val="00F64BA2"/>
    <w:rsid w:val="00F6643D"/>
    <w:rsid w:val="00F70D25"/>
    <w:rsid w:val="00F77DEA"/>
    <w:rsid w:val="00F80230"/>
    <w:rsid w:val="00F870FE"/>
    <w:rsid w:val="00F92B4C"/>
    <w:rsid w:val="00F92B72"/>
    <w:rsid w:val="00FA0685"/>
    <w:rsid w:val="00FA6F87"/>
    <w:rsid w:val="00FB0386"/>
    <w:rsid w:val="00FB5516"/>
    <w:rsid w:val="00FB70FC"/>
    <w:rsid w:val="00FC027C"/>
    <w:rsid w:val="00FC35F6"/>
    <w:rsid w:val="00FC4D45"/>
    <w:rsid w:val="00FC5AB8"/>
    <w:rsid w:val="00FC5F95"/>
    <w:rsid w:val="00FC7255"/>
    <w:rsid w:val="00FC782C"/>
    <w:rsid w:val="00FD4280"/>
    <w:rsid w:val="00FD5711"/>
    <w:rsid w:val="00FE1811"/>
    <w:rsid w:val="00FE2D74"/>
    <w:rsid w:val="00FE2ED0"/>
    <w:rsid w:val="00FE326E"/>
    <w:rsid w:val="00FE630E"/>
    <w:rsid w:val="00FF1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34"/>
    <w:pPr>
      <w:spacing w:after="200" w:line="276" w:lineRule="auto"/>
      <w:jc w:val="both"/>
    </w:pPr>
    <w:rPr>
      <w:rFonts w:ascii="Times New Roman" w:hAnsi="Times New Roman"/>
      <w:sz w:val="28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4B1CD0"/>
    <w:pPr>
      <w:spacing w:before="100" w:beforeAutospacing="1" w:after="100" w:afterAutospacing="1" w:line="240" w:lineRule="auto"/>
      <w:jc w:val="left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1C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323134"/>
    <w:pPr>
      <w:widowControl w:val="0"/>
      <w:autoSpaceDE w:val="0"/>
      <w:autoSpaceDN w:val="0"/>
      <w:spacing w:after="0" w:line="240" w:lineRule="auto"/>
    </w:pPr>
    <w:rPr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4B1CD0"/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1C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olym-fav-imgbtm">
    <w:name w:val="olym-fav-img__btm"/>
    <w:basedOn w:val="a0"/>
    <w:rsid w:val="004B1CD0"/>
  </w:style>
  <w:style w:type="paragraph" w:customStyle="1" w:styleId="listpre">
    <w:name w:val="list__pre"/>
    <w:basedOn w:val="a"/>
    <w:rsid w:val="004B1CD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B1CD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B1CD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listscore">
    <w:name w:val="list__score"/>
    <w:basedOn w:val="a"/>
    <w:rsid w:val="004B1CD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hidden-mid">
    <w:name w:val="hidden-mid"/>
    <w:basedOn w:val="a0"/>
    <w:rsid w:val="004B1CD0"/>
  </w:style>
  <w:style w:type="character" w:customStyle="1" w:styleId="actpage">
    <w:name w:val="act_page"/>
    <w:basedOn w:val="a0"/>
    <w:rsid w:val="004B1CD0"/>
  </w:style>
  <w:style w:type="paragraph" w:customStyle="1" w:styleId="h-regular-nd">
    <w:name w:val="h-regular-nd"/>
    <w:basedOn w:val="a"/>
    <w:rsid w:val="004B1CD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hidden-tablet">
    <w:name w:val="hidden-tablet"/>
    <w:basedOn w:val="a"/>
    <w:rsid w:val="004B1CD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1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1CD0"/>
    <w:rPr>
      <w:rFonts w:ascii="Tahoma" w:hAnsi="Tahoma" w:cs="Tahoma"/>
      <w:sz w:val="16"/>
      <w:szCs w:val="16"/>
      <w:lang w:eastAsia="ru-RU"/>
    </w:rPr>
  </w:style>
  <w:style w:type="character" w:styleId="a7">
    <w:name w:val="FollowedHyperlink"/>
    <w:basedOn w:val="a0"/>
    <w:uiPriority w:val="99"/>
    <w:semiHidden/>
    <w:unhideWhenUsed/>
    <w:rsid w:val="0068609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34"/>
    <w:pPr>
      <w:spacing w:after="200" w:line="276" w:lineRule="auto"/>
      <w:jc w:val="both"/>
    </w:pPr>
    <w:rPr>
      <w:rFonts w:ascii="Times New Roman" w:hAnsi="Times New Roman"/>
      <w:sz w:val="28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4B1CD0"/>
    <w:pPr>
      <w:spacing w:before="100" w:beforeAutospacing="1" w:after="100" w:afterAutospacing="1" w:line="240" w:lineRule="auto"/>
      <w:jc w:val="left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1C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323134"/>
    <w:pPr>
      <w:widowControl w:val="0"/>
      <w:autoSpaceDE w:val="0"/>
      <w:autoSpaceDN w:val="0"/>
      <w:spacing w:after="0" w:line="240" w:lineRule="auto"/>
    </w:pPr>
    <w:rPr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4B1CD0"/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1C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olym-fav-imgbtm">
    <w:name w:val="olym-fav-img__btm"/>
    <w:basedOn w:val="a0"/>
    <w:rsid w:val="004B1CD0"/>
  </w:style>
  <w:style w:type="paragraph" w:customStyle="1" w:styleId="listpre">
    <w:name w:val="list__pre"/>
    <w:basedOn w:val="a"/>
    <w:rsid w:val="004B1CD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B1CD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B1CD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listscore">
    <w:name w:val="list__score"/>
    <w:basedOn w:val="a"/>
    <w:rsid w:val="004B1CD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hidden-mid">
    <w:name w:val="hidden-mid"/>
    <w:basedOn w:val="a0"/>
    <w:rsid w:val="004B1CD0"/>
  </w:style>
  <w:style w:type="character" w:customStyle="1" w:styleId="actpage">
    <w:name w:val="act_page"/>
    <w:basedOn w:val="a0"/>
    <w:rsid w:val="004B1CD0"/>
  </w:style>
  <w:style w:type="paragraph" w:customStyle="1" w:styleId="h-regular-nd">
    <w:name w:val="h-regular-nd"/>
    <w:basedOn w:val="a"/>
    <w:rsid w:val="004B1CD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hidden-tablet">
    <w:name w:val="hidden-tablet"/>
    <w:basedOn w:val="a"/>
    <w:rsid w:val="004B1CD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1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1CD0"/>
    <w:rPr>
      <w:rFonts w:ascii="Tahoma" w:hAnsi="Tahoma" w:cs="Tahoma"/>
      <w:sz w:val="16"/>
      <w:szCs w:val="16"/>
      <w:lang w:eastAsia="ru-RU"/>
    </w:rPr>
  </w:style>
  <w:style w:type="character" w:styleId="a7">
    <w:name w:val="FollowedHyperlink"/>
    <w:basedOn w:val="a0"/>
    <w:uiPriority w:val="99"/>
    <w:semiHidden/>
    <w:unhideWhenUsed/>
    <w:rsid w:val="006860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8926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9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7490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9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7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180946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13148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3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008852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992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67481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397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44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32063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26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20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95200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9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806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86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09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414986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25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76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195228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64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5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08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80189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93026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52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96807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04918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21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58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150112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74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7370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2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446413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5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439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39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4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165610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8610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95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25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48720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720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36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922596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8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3783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63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69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14759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9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92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867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877842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03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3929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89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1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140176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32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06064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62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0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85449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87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4634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1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28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45072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43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923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15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841730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458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50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4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sk.postupi.online/olimpiada/mosh-po-himii/" TargetMode="External"/><Relationship Id="rId18" Type="http://schemas.openxmlformats.org/officeDocument/2006/relationships/hyperlink" Target="https://chelyabinsk.postupi.online/olimpiada/olimpiada-zvezda-tehnologii-materialov/" TargetMode="External"/><Relationship Id="rId26" Type="http://schemas.openxmlformats.org/officeDocument/2006/relationships/hyperlink" Target="https://chelyabinsk.postupi.online/olimpiada/olimpiada-zvezda-tehnika-i-tehnologii-korablestroeniya-i-vodnogo-transporta/" TargetMode="External"/><Relationship Id="rId39" Type="http://schemas.openxmlformats.org/officeDocument/2006/relationships/hyperlink" Target="https://chelyabinsk.postupi.online/olimpiada/olimpiada-zvezda-ekonomika/" TargetMode="External"/><Relationship Id="rId21" Type="http://schemas.openxmlformats.org/officeDocument/2006/relationships/hyperlink" Target="https://chelyabinsk.postupi.online/olimpiada/olimpiada-zvezda-aviacionnaya-i-raketno-kosmicheskaya-tehnika/" TargetMode="External"/><Relationship Id="rId34" Type="http://schemas.openxmlformats.org/officeDocument/2006/relationships/hyperlink" Target="https://chelyabinsk.postupi.online/olimpiada/olimpiada-zvezda-russkij-yazyk/" TargetMode="External"/><Relationship Id="rId42" Type="http://schemas.openxmlformats.org/officeDocument/2006/relationships/hyperlink" Target="https://chelyabinsk.postupi.online/olimpiada/olimpiada-zvezda-psihologiya/" TargetMode="External"/><Relationship Id="rId47" Type="http://schemas.openxmlformats.org/officeDocument/2006/relationships/hyperlink" Target="https://chelyabinsk.postupi.online/olimpiada/olimpiada-zvezda-obschestvoznanie/" TargetMode="External"/><Relationship Id="rId50" Type="http://schemas.openxmlformats.org/officeDocument/2006/relationships/hyperlink" Target="https://nn.postupi.online/olimpiada/olimpiada-buduschie-issledovateli-buduschee-nauki-biologiya/" TargetMode="External"/><Relationship Id="rId7" Type="http://schemas.openxmlformats.org/officeDocument/2006/relationships/hyperlink" Target="https://olymp.sibsa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helyabinsk.postupi.online/olimpiada/olimpiada-zvezda/olimp-list/" TargetMode="External"/><Relationship Id="rId29" Type="http://schemas.openxmlformats.org/officeDocument/2006/relationships/hyperlink" Target="https://chelyabinsk.postupi.online/olimpiada/olimpiada-zvezda-informacionnaya-bezopasnost/" TargetMode="External"/><Relationship Id="rId11" Type="http://schemas.openxmlformats.org/officeDocument/2006/relationships/hyperlink" Target="https://olymp.sibsau.ru/course/view.php?id=16" TargetMode="External"/><Relationship Id="rId24" Type="http://schemas.openxmlformats.org/officeDocument/2006/relationships/hyperlink" Target="https://chelyabinsk.postupi.online/olimpiada/olimpiada-zvezda-tehnika-i-tehnologii-nazemnogo-transporta/" TargetMode="External"/><Relationship Id="rId32" Type="http://schemas.openxmlformats.org/officeDocument/2006/relationships/hyperlink" Target="https://chelyabinsk.postupi.online/olimpiada/olimpiada-zvezda-estestvennye-nauki/" TargetMode="External"/><Relationship Id="rId37" Type="http://schemas.openxmlformats.org/officeDocument/2006/relationships/hyperlink" Target="https://chelyabinsk.postupi.online/olimpiada/olimpiada-zvezda-perevod-i-perevodovedenie-anglijskij-yazik/" TargetMode="External"/><Relationship Id="rId40" Type="http://schemas.openxmlformats.org/officeDocument/2006/relationships/hyperlink" Target="https://chelyabinsk.postupi.online/olimpiada/olimpiada-zvezda-ekonomika/" TargetMode="External"/><Relationship Id="rId45" Type="http://schemas.openxmlformats.org/officeDocument/2006/relationships/hyperlink" Target="https://chelyabinsk.postupi.online/olimpiada/olimpiada-zvezda-mezhdunarodnye-otnosheniya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lymp.sibsau.ru/course/view.php?id=14" TargetMode="External"/><Relationship Id="rId19" Type="http://schemas.openxmlformats.org/officeDocument/2006/relationships/hyperlink" Target="https://chelyabinsk.postupi.online/olimpiada/olimpiada-zvezda-mashinostroenie/" TargetMode="External"/><Relationship Id="rId31" Type="http://schemas.openxmlformats.org/officeDocument/2006/relationships/hyperlink" Target="https://chelyabinsk.postupi.online/olimpiada/olimpiada-zvezda-estestvennye-nauki/" TargetMode="External"/><Relationship Id="rId44" Type="http://schemas.openxmlformats.org/officeDocument/2006/relationships/hyperlink" Target="https://chelyabinsk.postupi.online/olimpiada/olimpiada-zvezda-istoriya/" TargetMode="External"/><Relationship Id="rId52" Type="http://schemas.openxmlformats.org/officeDocument/2006/relationships/hyperlink" Target="https://nn.postupi.online/olimpiada/olimpiada-buduschie-issledovateli-buduschee-nauki-matematik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lymp.sibsau.ru/course/view.php?id=75" TargetMode="External"/><Relationship Id="rId14" Type="http://schemas.openxmlformats.org/officeDocument/2006/relationships/hyperlink" Target="https://chelyabinsk.postupi.online/olimpiada/olimpiada-zvezda/" TargetMode="External"/><Relationship Id="rId22" Type="http://schemas.openxmlformats.org/officeDocument/2006/relationships/hyperlink" Target="https://chelyabinsk.postupi.online/olimpiada/olimpiada-zvezda-aviacionnaya-i-raketno-kosmicheskaya-tehnika/" TargetMode="External"/><Relationship Id="rId27" Type="http://schemas.openxmlformats.org/officeDocument/2006/relationships/hyperlink" Target="https://chelyabinsk.postupi.online/olimpiada/olimpiada-zvezda-biotehnologii/" TargetMode="External"/><Relationship Id="rId30" Type="http://schemas.openxmlformats.org/officeDocument/2006/relationships/hyperlink" Target="https://chelyabinsk.postupi.online/olimpiada/olimpiada-zvezda-informacionnaya-bezopasnost/" TargetMode="External"/><Relationship Id="rId35" Type="http://schemas.openxmlformats.org/officeDocument/2006/relationships/hyperlink" Target="https://chelyabinsk.postupi.online/olimpiada/olimpiada-zvezda-pravo/" TargetMode="External"/><Relationship Id="rId43" Type="http://schemas.openxmlformats.org/officeDocument/2006/relationships/hyperlink" Target="https://chelyabinsk.postupi.online/olimpiada/olimpiada-zvezda-istoriya/" TargetMode="External"/><Relationship Id="rId48" Type="http://schemas.openxmlformats.org/officeDocument/2006/relationships/hyperlink" Target="https://chelyabinsk.postupi.online/olimpiada/olimpiada-zvezda-obschestvoznanie/" TargetMode="External"/><Relationship Id="rId8" Type="http://schemas.openxmlformats.org/officeDocument/2006/relationships/hyperlink" Target="https://olymp.sibsau.ru/course/view.php?id=82" TargetMode="External"/><Relationship Id="rId51" Type="http://schemas.openxmlformats.org/officeDocument/2006/relationships/hyperlink" Target="https://nn.postupi.online/olimpiada/olimpiada-buduschie-issledovateli-buduschee-nauki-matematika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sk.postupi.online/olimpiada/mosh-po-himii/" TargetMode="External"/><Relationship Id="rId17" Type="http://schemas.openxmlformats.org/officeDocument/2006/relationships/hyperlink" Target="https://chelyabinsk.postupi.online/olimpiada/olimpiada-zvezda-tehnologii-materialov/" TargetMode="External"/><Relationship Id="rId25" Type="http://schemas.openxmlformats.org/officeDocument/2006/relationships/hyperlink" Target="https://chelyabinsk.postupi.online/olimpiada/olimpiada-zvezda-tehnika-i-tehnologii-korablestroeniya-i-vodnogo-transporta/" TargetMode="External"/><Relationship Id="rId33" Type="http://schemas.openxmlformats.org/officeDocument/2006/relationships/hyperlink" Target="https://chelyabinsk.postupi.online/olimpiada/olimpiada-zvezda-russkij-yazyk/" TargetMode="External"/><Relationship Id="rId38" Type="http://schemas.openxmlformats.org/officeDocument/2006/relationships/hyperlink" Target="https://chelyabinsk.postupi.online/olimpiada/olimpiada-zvezda-perevod-i-perevodovedenie-anglijskij-yazik/" TargetMode="External"/><Relationship Id="rId46" Type="http://schemas.openxmlformats.org/officeDocument/2006/relationships/hyperlink" Target="https://chelyabinsk.postupi.online/olimpiada/olimpiada-zvezda-mezhdunarodnye-otnosheniya/" TargetMode="External"/><Relationship Id="rId20" Type="http://schemas.openxmlformats.org/officeDocument/2006/relationships/hyperlink" Target="https://chelyabinsk.postupi.online/olimpiada/olimpiada-zvezda-mashinostroenie/" TargetMode="External"/><Relationship Id="rId41" Type="http://schemas.openxmlformats.org/officeDocument/2006/relationships/hyperlink" Target="https://chelyabinsk.postupi.online/olimpiada/olimpiada-zvezda-psihologiya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olymp.sibsau.ru/course/view.php?id=84" TargetMode="External"/><Relationship Id="rId15" Type="http://schemas.openxmlformats.org/officeDocument/2006/relationships/hyperlink" Target="https://chelyabinsk.postupi.online/olimpiada/olimpiada-zvezda/" TargetMode="External"/><Relationship Id="rId23" Type="http://schemas.openxmlformats.org/officeDocument/2006/relationships/hyperlink" Target="https://chelyabinsk.postupi.online/olimpiada/olimpiada-zvezda-tehnika-i-tehnologii-nazemnogo-transporta/" TargetMode="External"/><Relationship Id="rId28" Type="http://schemas.openxmlformats.org/officeDocument/2006/relationships/hyperlink" Target="https://chelyabinsk.postupi.online/olimpiada/olimpiada-zvezda-biotehnologii/" TargetMode="External"/><Relationship Id="rId36" Type="http://schemas.openxmlformats.org/officeDocument/2006/relationships/hyperlink" Target="https://chelyabinsk.postupi.online/olimpiada/olimpiada-zvezda-pravo/" TargetMode="External"/><Relationship Id="rId49" Type="http://schemas.openxmlformats.org/officeDocument/2006/relationships/hyperlink" Target="https://nn.postupi.online/olimpiada/olimpiada-buduschie-issledovateli-buduschee-nauki-biolog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2025-08-28T05:16:00Z</dcterms:created>
  <dcterms:modified xsi:type="dcterms:W3CDTF">2025-09-03T03:50:00Z</dcterms:modified>
</cp:coreProperties>
</file>